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2D3" w:rsidRDefault="001725FA">
      <w:r>
        <w:t>Операция</w:t>
      </w:r>
      <w:r w:rsidR="00422B99">
        <w:t xml:space="preserve"> «Блудный сын»</w:t>
      </w:r>
    </w:p>
    <w:p w:rsidR="001725FA" w:rsidRDefault="001725FA">
      <w:r>
        <w:t>Данный сценарий предназначен больше для развлечения команды, а не для оттачивания их боевых навыков.</w:t>
      </w:r>
      <w:r w:rsidR="002D6FDE">
        <w:t xml:space="preserve"> Для любителей серьезности у нас есть другие сценарии.</w:t>
      </w:r>
    </w:p>
    <w:p w:rsidR="001E20D3" w:rsidRDefault="001E20D3">
      <w:r>
        <w:t>Применим к г. Благовещенску Амурской области. Легко адаптируется под другие районы.</w:t>
      </w:r>
    </w:p>
    <w:p w:rsidR="001E20D3" w:rsidRDefault="001E20D3">
      <w:r>
        <w:t>Для исполнения сценария необходимо:</w:t>
      </w:r>
    </w:p>
    <w:p w:rsidR="00BE6084" w:rsidRDefault="00BE6084" w:rsidP="00BE6084">
      <w:pPr>
        <w:pStyle w:val="a3"/>
        <w:numPr>
          <w:ilvl w:val="0"/>
          <w:numId w:val="1"/>
        </w:numPr>
      </w:pPr>
      <w:r>
        <w:t>Поисковая группа – 10+ человек.</w:t>
      </w:r>
    </w:p>
    <w:p w:rsidR="00BE6084" w:rsidRDefault="00BE6084" w:rsidP="00BE6084">
      <w:pPr>
        <w:pStyle w:val="a3"/>
        <w:numPr>
          <w:ilvl w:val="0"/>
          <w:numId w:val="1"/>
        </w:numPr>
      </w:pPr>
      <w:r>
        <w:t>Группа местных жителей/маньяков – 2+ человек.</w:t>
      </w:r>
    </w:p>
    <w:p w:rsidR="00BE6084" w:rsidRDefault="00BE6084" w:rsidP="00BE6084">
      <w:pPr>
        <w:pStyle w:val="a3"/>
        <w:numPr>
          <w:ilvl w:val="0"/>
          <w:numId w:val="1"/>
        </w:numPr>
      </w:pPr>
      <w:r>
        <w:t>Муляж трупа – 1 шт.</w:t>
      </w:r>
    </w:p>
    <w:p w:rsidR="00866B5F" w:rsidRDefault="00866B5F" w:rsidP="00BE6084">
      <w:pPr>
        <w:pStyle w:val="a3"/>
        <w:numPr>
          <w:ilvl w:val="0"/>
          <w:numId w:val="1"/>
        </w:numPr>
      </w:pPr>
      <w:r>
        <w:t>Сумерки/ночь.</w:t>
      </w:r>
    </w:p>
    <w:p w:rsidR="002B532B" w:rsidRDefault="002B532B" w:rsidP="00BE6084">
      <w:pPr>
        <w:pStyle w:val="a3"/>
        <w:numPr>
          <w:ilvl w:val="0"/>
          <w:numId w:val="1"/>
        </w:numPr>
      </w:pPr>
      <w:r>
        <w:t>Заброшенный дачный район с кучей домиков.</w:t>
      </w:r>
    </w:p>
    <w:p w:rsidR="001E1D6B" w:rsidRDefault="001E1D6B" w:rsidP="00BE6084">
      <w:pPr>
        <w:pStyle w:val="a3"/>
        <w:numPr>
          <w:ilvl w:val="0"/>
          <w:numId w:val="1"/>
        </w:numPr>
      </w:pPr>
      <w:r>
        <w:t>Максимум 4 часа на выполнение.</w:t>
      </w:r>
      <w:bookmarkStart w:id="0" w:name="_GoBack"/>
      <w:bookmarkEnd w:id="0"/>
    </w:p>
    <w:p w:rsidR="00BE6084" w:rsidRDefault="00BE6084" w:rsidP="00BE6084">
      <w:pPr>
        <w:pStyle w:val="a3"/>
      </w:pPr>
      <w:r>
        <w:t xml:space="preserve">Остальные затраты относятся к </w:t>
      </w:r>
      <w:proofErr w:type="gramStart"/>
      <w:r>
        <w:t>техническим</w:t>
      </w:r>
      <w:proofErr w:type="gramEnd"/>
      <w:r w:rsidR="007F5779">
        <w:t>,</w:t>
      </w:r>
      <w:r>
        <w:t xml:space="preserve"> и определяются уже организаторами сценария.</w:t>
      </w:r>
    </w:p>
    <w:p w:rsidR="00BE6084" w:rsidRDefault="00BE6084" w:rsidP="00BE6084">
      <w:pPr>
        <w:pStyle w:val="a3"/>
      </w:pPr>
    </w:p>
    <w:p w:rsidR="00BE6084" w:rsidRDefault="00866B5F" w:rsidP="00BE6084">
      <w:pPr>
        <w:pStyle w:val="a3"/>
        <w:ind w:left="0"/>
      </w:pPr>
      <w:r>
        <w:t xml:space="preserve">Поисковой группе выдается </w:t>
      </w:r>
      <w:r w:rsidRPr="008808F7">
        <w:rPr>
          <w:b/>
        </w:rPr>
        <w:t>2 комплекта</w:t>
      </w:r>
      <w:r>
        <w:t xml:space="preserve"> бумаг, состоящих </w:t>
      </w:r>
      <w:proofErr w:type="gramStart"/>
      <w:r>
        <w:t>из</w:t>
      </w:r>
      <w:proofErr w:type="gramEnd"/>
      <w:r w:rsidR="002E3048">
        <w:t xml:space="preserve"> (прилагаются в файлах)</w:t>
      </w:r>
      <w:r>
        <w:t>:</w:t>
      </w:r>
    </w:p>
    <w:p w:rsidR="002D75F0" w:rsidRDefault="00866B5F" w:rsidP="002D75F0">
      <w:pPr>
        <w:pStyle w:val="a3"/>
        <w:numPr>
          <w:ilvl w:val="0"/>
          <w:numId w:val="2"/>
        </w:numPr>
      </w:pPr>
      <w:r>
        <w:t>Обложка</w:t>
      </w:r>
    </w:p>
    <w:p w:rsidR="00866B5F" w:rsidRDefault="00866B5F" w:rsidP="00866B5F">
      <w:pPr>
        <w:pStyle w:val="a3"/>
        <w:numPr>
          <w:ilvl w:val="0"/>
          <w:numId w:val="2"/>
        </w:numPr>
      </w:pPr>
      <w:r>
        <w:t xml:space="preserve">Легенда (не забываем адаптировать под местность и указать номер телефона штаба, т.к. люди </w:t>
      </w:r>
      <w:r w:rsidR="00AE3AF9">
        <w:t>имеют свойство теряться, отсюда не забываем, что на выезды всем необходимо иметь средства связи</w:t>
      </w:r>
      <w:r>
        <w:t>)</w:t>
      </w:r>
      <w:r w:rsidR="00AE3AF9">
        <w:t>.</w:t>
      </w:r>
    </w:p>
    <w:p w:rsidR="00AE3AF9" w:rsidRDefault="00AE3AF9" w:rsidP="00866B5F">
      <w:pPr>
        <w:pStyle w:val="a3"/>
        <w:numPr>
          <w:ilvl w:val="0"/>
          <w:numId w:val="2"/>
        </w:numPr>
      </w:pPr>
      <w:r>
        <w:t>Задание</w:t>
      </w:r>
    </w:p>
    <w:p w:rsidR="00F269CC" w:rsidRDefault="00F269CC" w:rsidP="00866B5F">
      <w:pPr>
        <w:pStyle w:val="a3"/>
        <w:numPr>
          <w:ilvl w:val="0"/>
          <w:numId w:val="2"/>
        </w:numPr>
      </w:pPr>
      <w:r>
        <w:t>Фото человека (качаем из интернета, желательно использовать незнакомых, чтобы заставить подумать команду, лицо клеится на голову муляжа)</w:t>
      </w:r>
    </w:p>
    <w:p w:rsidR="002D75F0" w:rsidRDefault="002D75F0" w:rsidP="00866B5F">
      <w:pPr>
        <w:pStyle w:val="a3"/>
        <w:numPr>
          <w:ilvl w:val="0"/>
          <w:numId w:val="2"/>
        </w:numPr>
      </w:pPr>
      <w:r>
        <w:t xml:space="preserve">Карты (в нашем случае – 3 карты с подробным способом добраться до пункта, в последней карте отмечаются </w:t>
      </w:r>
      <w:r w:rsidRPr="002D75F0">
        <w:rPr>
          <w:i/>
        </w:rPr>
        <w:t>предполагаемые</w:t>
      </w:r>
      <w:r>
        <w:t xml:space="preserve"> места поиска)</w:t>
      </w:r>
    </w:p>
    <w:p w:rsidR="00A65B4C" w:rsidRDefault="00C7399E" w:rsidP="00A65B4C">
      <w:r>
        <w:t>Поисковая группа выезжает, игра начинается.</w:t>
      </w:r>
    </w:p>
    <w:p w:rsidR="00C7399E" w:rsidRDefault="00C7399E" w:rsidP="00A65B4C">
      <w:r>
        <w:t>Тем временем…</w:t>
      </w:r>
    </w:p>
    <w:p w:rsidR="00C7399E" w:rsidRDefault="00C7399E" w:rsidP="00A65B4C">
      <w:r>
        <w:t>В одной из точек</w:t>
      </w:r>
      <w:r w:rsidR="00595116">
        <w:t xml:space="preserve"> ведут подготовку местные жители/маньяки.  Они же состоят в числе организаторов для засекречивания сюжета. Подготовка:</w:t>
      </w:r>
    </w:p>
    <w:p w:rsidR="002E3048" w:rsidRPr="00B44877" w:rsidRDefault="00595116" w:rsidP="002E3048">
      <w:pPr>
        <w:pStyle w:val="a3"/>
        <w:numPr>
          <w:ilvl w:val="0"/>
          <w:numId w:val="3"/>
        </w:numPr>
      </w:pPr>
      <w:r>
        <w:t xml:space="preserve">Подготовить муляж – приклеить </w:t>
      </w:r>
      <w:r w:rsidRPr="00595116">
        <w:rPr>
          <w:i/>
        </w:rPr>
        <w:t>фотографи</w:t>
      </w:r>
      <w:r>
        <w:t xml:space="preserve">ю (3я копия), закрепить </w:t>
      </w:r>
      <w:r w:rsidRPr="00595116">
        <w:rPr>
          <w:i/>
        </w:rPr>
        <w:t>наклейку</w:t>
      </w:r>
      <w:r>
        <w:t xml:space="preserve"> с пояснениями на случай нахождения его гражданскими, закрепить </w:t>
      </w:r>
      <w:r w:rsidRPr="00595116">
        <w:rPr>
          <w:i/>
        </w:rPr>
        <w:t>пакет с зап</w:t>
      </w:r>
      <w:r>
        <w:rPr>
          <w:i/>
        </w:rPr>
        <w:t>и</w:t>
      </w:r>
      <w:r w:rsidR="007F5779">
        <w:rPr>
          <w:i/>
        </w:rPr>
        <w:t>ской.</w:t>
      </w:r>
    </w:p>
    <w:p w:rsidR="00B44877" w:rsidRDefault="00B44877" w:rsidP="002E3048">
      <w:pPr>
        <w:pStyle w:val="a3"/>
        <w:numPr>
          <w:ilvl w:val="0"/>
          <w:numId w:val="3"/>
        </w:numPr>
      </w:pPr>
      <w:r>
        <w:t xml:space="preserve">Согласно Карте маньяков – </w:t>
      </w:r>
      <w:proofErr w:type="gramStart"/>
      <w:r>
        <w:t>разместить муляж</w:t>
      </w:r>
      <w:proofErr w:type="gramEnd"/>
      <w:r>
        <w:t xml:space="preserve"> на дереве неподалеку от места обитания.</w:t>
      </w:r>
    </w:p>
    <w:p w:rsidR="002B532B" w:rsidRDefault="002B532B" w:rsidP="002E3048">
      <w:pPr>
        <w:pStyle w:val="a3"/>
        <w:numPr>
          <w:ilvl w:val="0"/>
          <w:numId w:val="3"/>
        </w:numPr>
      </w:pPr>
      <w:r>
        <w:t xml:space="preserve">Написать </w:t>
      </w:r>
      <w:r w:rsidRPr="00E7466A">
        <w:rPr>
          <w:i/>
        </w:rPr>
        <w:t>записку маньяков</w:t>
      </w:r>
      <w:r>
        <w:t xml:space="preserve"> от руки. Разместить вместе с картой на столе в домике.</w:t>
      </w:r>
    </w:p>
    <w:p w:rsidR="00E7466A" w:rsidRDefault="00E7466A" w:rsidP="002E3048">
      <w:pPr>
        <w:pStyle w:val="a3"/>
        <w:numPr>
          <w:ilvl w:val="0"/>
          <w:numId w:val="3"/>
        </w:numPr>
      </w:pPr>
      <w:r>
        <w:t xml:space="preserve">Главный маньяк берет </w:t>
      </w:r>
      <w:r w:rsidRPr="00E7466A">
        <w:rPr>
          <w:i/>
        </w:rPr>
        <w:t xml:space="preserve">записку для </w:t>
      </w:r>
      <w:proofErr w:type="spellStart"/>
      <w:r w:rsidRPr="00E7466A">
        <w:rPr>
          <w:i/>
        </w:rPr>
        <w:t>жмуров</w:t>
      </w:r>
      <w:proofErr w:type="spellEnd"/>
      <w:r>
        <w:t xml:space="preserve"> и постоянно помнит о ней.</w:t>
      </w:r>
    </w:p>
    <w:p w:rsidR="009E42C8" w:rsidRDefault="009E42C8" w:rsidP="002E3048">
      <w:pPr>
        <w:pStyle w:val="a3"/>
        <w:numPr>
          <w:ilvl w:val="0"/>
          <w:numId w:val="3"/>
        </w:numPr>
      </w:pPr>
      <w:r>
        <w:t xml:space="preserve">Подготовиться к встрече поисковой группы – </w:t>
      </w:r>
      <w:proofErr w:type="spellStart"/>
      <w:r>
        <w:t>ножы</w:t>
      </w:r>
      <w:proofErr w:type="spellEnd"/>
      <w:r>
        <w:t>, топоры, раскраска кетчупом приветствуется.</w:t>
      </w:r>
    </w:p>
    <w:p w:rsidR="009E42C8" w:rsidRDefault="00D15356" w:rsidP="009E42C8">
      <w:r>
        <w:t xml:space="preserve">В момент встречи маньяки должны стараться не выдавать свою маньяческую сущность. Можно начать даже диалог. Их задача – завести в домик </w:t>
      </w:r>
      <w:proofErr w:type="gramStart"/>
      <w:r>
        <w:t>побольше</w:t>
      </w:r>
      <w:proofErr w:type="gramEnd"/>
      <w:r>
        <w:t xml:space="preserve"> народу</w:t>
      </w:r>
      <w:r w:rsidR="00AE4A50">
        <w:t xml:space="preserve"> и побольше сделать </w:t>
      </w:r>
      <w:proofErr w:type="spellStart"/>
      <w:r w:rsidR="00AE4A50">
        <w:t>фрагов</w:t>
      </w:r>
      <w:proofErr w:type="spellEnd"/>
      <w:r w:rsidR="00AE4A50">
        <w:t xml:space="preserve"> до того, как их положат. Как альтернатива – выбежать из домика куда-нибудь в лес. А затем из темноты пугать оставшихся поисковиков. Главное в этом деле – неожиданность, поэтому разрабатываемый сценарий должен держаться в тайне.</w:t>
      </w:r>
    </w:p>
    <w:p w:rsidR="0089271B" w:rsidRDefault="0089271B" w:rsidP="009E42C8">
      <w:r>
        <w:lastRenderedPageBreak/>
        <w:t xml:space="preserve">В любом случае задачей маньяков также является оставить хотя бы половину поисковиков для успешного выполнения задания. После убийства поисковика главный маньяк должен отдать ему </w:t>
      </w:r>
      <w:r w:rsidRPr="0089271B">
        <w:rPr>
          <w:i/>
        </w:rPr>
        <w:t xml:space="preserve">записку для </w:t>
      </w:r>
      <w:proofErr w:type="spellStart"/>
      <w:r w:rsidRPr="0089271B">
        <w:rPr>
          <w:i/>
        </w:rPr>
        <w:t>жмуров</w:t>
      </w:r>
      <w:proofErr w:type="spellEnd"/>
      <w:r w:rsidR="00B159D6">
        <w:t xml:space="preserve">, последний при этом сообщает ее содержимое всем остальным </w:t>
      </w:r>
      <w:proofErr w:type="spellStart"/>
      <w:r w:rsidR="00B159D6">
        <w:t>жмурам</w:t>
      </w:r>
      <w:proofErr w:type="spellEnd"/>
      <w:r w:rsidR="00B159D6">
        <w:t>.</w:t>
      </w:r>
    </w:p>
    <w:p w:rsidR="001E1D6B" w:rsidRDefault="001E1D6B" w:rsidP="009E42C8">
      <w:r>
        <w:t xml:space="preserve">Итак, будем считать, что маньяки сыграли правильно, и поисковики нашли </w:t>
      </w:r>
      <w:r w:rsidRPr="001E1D6B">
        <w:rPr>
          <w:i/>
        </w:rPr>
        <w:t>записку и карту</w:t>
      </w:r>
      <w:r>
        <w:t xml:space="preserve"> на столе. Согласно им они продолжают поиски. Темное время суток, настороженность в связи с маньяками заставляют нервничать. В итоге рано или поздно наши поисковики находят человека в виде трупа на дереве. Снимают его… и прочитывают записку о секретном заговоре местных маньяков.</w:t>
      </w:r>
    </w:p>
    <w:p w:rsidR="001E1D6B" w:rsidRDefault="001E1D6B" w:rsidP="009E42C8">
      <w:proofErr w:type="spellStart"/>
      <w:r>
        <w:t>Жмуры</w:t>
      </w:r>
      <w:proofErr w:type="spellEnd"/>
      <w:r>
        <w:t xml:space="preserve"> оживают, начинается </w:t>
      </w:r>
      <w:proofErr w:type="gramStart"/>
      <w:r>
        <w:t>резня-стрельба</w:t>
      </w:r>
      <w:proofErr w:type="gramEnd"/>
      <w:r>
        <w:t>.</w:t>
      </w:r>
    </w:p>
    <w:p w:rsidR="001E1D6B" w:rsidRPr="00B159D6" w:rsidRDefault="001E1D6B" w:rsidP="009E42C8">
      <w:r>
        <w:t>В итоге все трупы и много радости.</w:t>
      </w:r>
    </w:p>
    <w:sectPr w:rsidR="001E1D6B" w:rsidRPr="00B15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93EC3"/>
    <w:multiLevelType w:val="hybridMultilevel"/>
    <w:tmpl w:val="E8EA0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3AE3"/>
    <w:multiLevelType w:val="hybridMultilevel"/>
    <w:tmpl w:val="64940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1A3811"/>
    <w:multiLevelType w:val="hybridMultilevel"/>
    <w:tmpl w:val="6EFAE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AD"/>
    <w:rsid w:val="00044AAD"/>
    <w:rsid w:val="001725FA"/>
    <w:rsid w:val="001E1D6B"/>
    <w:rsid w:val="001E20D3"/>
    <w:rsid w:val="002212CF"/>
    <w:rsid w:val="002B532B"/>
    <w:rsid w:val="002D6FDE"/>
    <w:rsid w:val="002D75F0"/>
    <w:rsid w:val="002E3048"/>
    <w:rsid w:val="00422B99"/>
    <w:rsid w:val="00595116"/>
    <w:rsid w:val="007F5779"/>
    <w:rsid w:val="00866B5F"/>
    <w:rsid w:val="008808F7"/>
    <w:rsid w:val="0089271B"/>
    <w:rsid w:val="009E42C8"/>
    <w:rsid w:val="00A65B4C"/>
    <w:rsid w:val="00A94E74"/>
    <w:rsid w:val="00AE3AF9"/>
    <w:rsid w:val="00AE4A50"/>
    <w:rsid w:val="00B159D6"/>
    <w:rsid w:val="00B44877"/>
    <w:rsid w:val="00BE6084"/>
    <w:rsid w:val="00C7399E"/>
    <w:rsid w:val="00D15356"/>
    <w:rsid w:val="00E7466A"/>
    <w:rsid w:val="00F269CC"/>
    <w:rsid w:val="00FF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0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0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29</cp:revision>
  <dcterms:created xsi:type="dcterms:W3CDTF">2012-12-13T04:38:00Z</dcterms:created>
  <dcterms:modified xsi:type="dcterms:W3CDTF">2012-12-13T05:06:00Z</dcterms:modified>
</cp:coreProperties>
</file>